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0B3CA9" w:rsidRPr="000B3CA9" w:rsidRDefault="000B3CA9" w:rsidP="000B3CA9">
      <w:pPr>
        <w:ind w:left="284" w:right="364"/>
        <w:rPr>
          <w:rFonts w:asciiTheme="minorHAnsi" w:hAnsiTheme="minorHAnsi"/>
          <w:sz w:val="24"/>
          <w:szCs w:val="24"/>
        </w:rPr>
      </w:pPr>
      <w:r w:rsidRPr="000B3CA9">
        <w:rPr>
          <w:rFonts w:asciiTheme="minorHAnsi" w:hAnsiTheme="minorHAnsi"/>
          <w:sz w:val="24"/>
          <w:szCs w:val="24"/>
        </w:rPr>
        <w:t>Mandy Goyos Ball</w:t>
      </w:r>
    </w:p>
    <w:p w:rsidR="000B3CA9" w:rsidRPr="000B3CA9" w:rsidRDefault="000B3CA9" w:rsidP="000B3CA9">
      <w:pPr>
        <w:ind w:left="284" w:right="364"/>
        <w:rPr>
          <w:rFonts w:asciiTheme="minorHAnsi" w:hAnsiTheme="minorHAnsi"/>
          <w:sz w:val="24"/>
          <w:szCs w:val="24"/>
        </w:rPr>
      </w:pPr>
      <w:r w:rsidRPr="000B3CA9">
        <w:rPr>
          <w:rFonts w:asciiTheme="minorHAnsi" w:hAnsiTheme="minorHAnsi"/>
          <w:sz w:val="24"/>
          <w:szCs w:val="24"/>
        </w:rPr>
        <w:t>C/ Buenos Aires, 1 – 3º E</w:t>
      </w:r>
    </w:p>
    <w:p w:rsidR="000B3CA9" w:rsidRPr="000B3CA9" w:rsidRDefault="000B3CA9" w:rsidP="000B3CA9">
      <w:pPr>
        <w:ind w:left="284" w:right="364"/>
        <w:rPr>
          <w:rFonts w:asciiTheme="minorHAnsi" w:hAnsiTheme="minorHAnsi"/>
          <w:sz w:val="24"/>
          <w:szCs w:val="24"/>
        </w:rPr>
      </w:pPr>
      <w:r w:rsidRPr="000B3CA9">
        <w:rPr>
          <w:rFonts w:asciiTheme="minorHAnsi" w:hAnsiTheme="minorHAnsi"/>
          <w:sz w:val="24"/>
          <w:szCs w:val="24"/>
        </w:rPr>
        <w:t>27700 RIBADEO (Lugo)</w:t>
      </w:r>
    </w:p>
    <w:p w:rsidR="006251F8" w:rsidRPr="006251F8" w:rsidRDefault="006251F8" w:rsidP="006251F8">
      <w:pPr>
        <w:ind w:left="284" w:right="424"/>
        <w:rPr>
          <w:rFonts w:asciiTheme="minorHAnsi" w:hAnsiTheme="minorHAnsi" w:cs="Tahoma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305064" w:rsidRPr="00963B41" w:rsidRDefault="00305064" w:rsidP="00963B41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0B3CA9">
        <w:rPr>
          <w:rFonts w:ascii="Calibri" w:hAnsi="Calibri"/>
          <w:sz w:val="24"/>
          <w:szCs w:val="24"/>
        </w:rPr>
        <w:t>Mandy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FC23A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FC23A9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FC23A9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93580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0B3CA9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251F8"/>
    <w:rsid w:val="006F28AA"/>
    <w:rsid w:val="00703A1D"/>
    <w:rsid w:val="00711376"/>
    <w:rsid w:val="007F7C6E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AA1F4A"/>
    <w:rsid w:val="00B11C22"/>
    <w:rsid w:val="00B36632"/>
    <w:rsid w:val="00BE0ACE"/>
    <w:rsid w:val="00BF3C1A"/>
    <w:rsid w:val="00C77A9F"/>
    <w:rsid w:val="00CD2CBB"/>
    <w:rsid w:val="00D52E76"/>
    <w:rsid w:val="00D76847"/>
    <w:rsid w:val="00D90C9A"/>
    <w:rsid w:val="00E724A7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FFF8DD1-A06E-4E07-ABF8-C08834975BB6}"/>
</file>

<file path=customXml/itemProps2.xml><?xml version="1.0" encoding="utf-8"?>
<ds:datastoreItem xmlns:ds="http://schemas.openxmlformats.org/officeDocument/2006/customXml" ds:itemID="{609E7C31-4C89-4CC9-B0D3-B8B73C0BE781}"/>
</file>

<file path=customXml/itemProps3.xml><?xml version="1.0" encoding="utf-8"?>
<ds:datastoreItem xmlns:ds="http://schemas.openxmlformats.org/officeDocument/2006/customXml" ds:itemID="{15D6E276-85D4-48D0-9960-AC0A17BBA4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2012-10-10T14:58:00Z</cp:lastPrinted>
  <dcterms:created xsi:type="dcterms:W3CDTF">2012-10-10T14:59:00Z</dcterms:created>
  <dcterms:modified xsi:type="dcterms:W3CDTF">2012-10-10T14:59:00Z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